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BF55">
      <w:pPr>
        <w:spacing w:line="58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CD34613">
      <w:pPr>
        <w:pStyle w:val="2"/>
        <w:rPr>
          <w:rFonts w:hint="default"/>
          <w:lang w:val="en-US" w:eastAsia="zh-CN"/>
        </w:rPr>
      </w:pPr>
    </w:p>
    <w:p w14:paraId="756E1FF1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2026年“</w:t>
      </w:r>
      <w:r>
        <w:rPr>
          <w:rFonts w:hint="eastAsia" w:ascii="方正小标宋简体" w:hAnsi="黑体" w:eastAsia="方正小标宋简体"/>
          <w:sz w:val="56"/>
          <w:szCs w:val="56"/>
          <w:lang w:val="en-US" w:eastAsia="zh-CN"/>
        </w:rPr>
        <w:t>齐鲁</w:t>
      </w:r>
      <w:r>
        <w:rPr>
          <w:rFonts w:hint="eastAsia" w:ascii="方正小标宋简体" w:hAnsi="黑体" w:eastAsia="方正小标宋简体"/>
          <w:sz w:val="56"/>
          <w:szCs w:val="56"/>
        </w:rPr>
        <w:t>最美科技工作者”</w:t>
      </w:r>
    </w:p>
    <w:p w14:paraId="79D4E782">
      <w:pPr>
        <w:spacing w:before="381" w:beforeLines="100" w:line="900" w:lineRule="exact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376132A8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84C18CE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 人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EB05262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28FEC48D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1E692FD9"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F244234"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  <w:t>联系人及联系方式：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</w:t>
      </w:r>
    </w:p>
    <w:p w14:paraId="3C573D0B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</w:rPr>
      </w:pPr>
    </w:p>
    <w:p w14:paraId="67B5EACE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7873540F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676DDA1E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289F4DDB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569D83FE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7B56E1E8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5FBABE52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4F5716F2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2.推荐单位：各设区市党委宣传部、科协、科技局，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各省级</w:t>
      </w:r>
      <w:r>
        <w:rPr>
          <w:rFonts w:ascii="Times New Roman" w:hAnsi="Times New Roman" w:eastAsia="仿宋_GB2312"/>
          <w:sz w:val="32"/>
          <w:szCs w:val="30"/>
        </w:rPr>
        <w:t>学会、高校科协、企</w:t>
      </w:r>
      <w:r>
        <w:rPr>
          <w:rFonts w:hint="eastAsia" w:eastAsia="仿宋_GB2312"/>
          <w:sz w:val="32"/>
          <w:szCs w:val="30"/>
          <w:lang w:val="en-US" w:eastAsia="zh-CN"/>
        </w:rPr>
        <w:t>事业</w:t>
      </w:r>
      <w:r>
        <w:rPr>
          <w:rFonts w:ascii="Times New Roman" w:hAnsi="Times New Roman" w:eastAsia="仿宋_GB2312"/>
          <w:sz w:val="32"/>
          <w:szCs w:val="30"/>
        </w:rPr>
        <w:t>科协作为推荐单位，由哪个单位推荐的，填写单位名称。</w:t>
      </w:r>
    </w:p>
    <w:p w14:paraId="38F3C1B4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3A444974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24A8354A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5CD439E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48E02EFE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08C47715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3764C80A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3C3A5FAD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5619A69F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6C21067C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 w14:paraId="64737187">
      <w:pPr>
        <w:spacing w:line="20" w:lineRule="exact"/>
        <w:rPr>
          <w:rFonts w:ascii="Times New Roman" w:hAnsi="Times New Roman"/>
        </w:rPr>
      </w:pPr>
    </w:p>
    <w:p w14:paraId="57729FA4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32"/>
        <w:gridCol w:w="782"/>
        <w:gridCol w:w="467"/>
        <w:gridCol w:w="707"/>
        <w:gridCol w:w="1447"/>
        <w:gridCol w:w="263"/>
        <w:gridCol w:w="1243"/>
        <w:gridCol w:w="70"/>
        <w:gridCol w:w="1705"/>
      </w:tblGrid>
      <w:tr w14:paraId="1F800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765AC43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BD5BD27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E7F7D0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6DEC6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B6AB8D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327740B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5AC3B93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24EFA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12EBC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A6D6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4A39F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C3C36C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1ED25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CC60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521199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DF304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5BF0F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3D3F3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CC920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55FCE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3F02C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9B5CAC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E24C4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BD42E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97D0D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9D0C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B6E9D4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E7DF39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E80A57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E5B145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3CFB9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9C8D7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45C5E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4C7A0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E85EE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D7295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1773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BD7B9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F3E41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10E8A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1AB276">
            <w:pPr>
              <w:spacing w:line="400" w:lineRule="exact"/>
              <w:ind w:left="28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CECA9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A2BBE3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BA1C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E7F7E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FB8F00">
            <w:pPr>
              <w:spacing w:line="400" w:lineRule="exact"/>
              <w:ind w:left="28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7E0A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FD752A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1EA3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6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FCF556D">
            <w:pPr>
              <w:spacing w:line="400" w:lineRule="exact"/>
              <w:jc w:val="center"/>
              <w:rPr>
                <w:color w:val="0000FF"/>
                <w:szCs w:val="28"/>
              </w:rPr>
            </w:pPr>
            <w:r>
              <w:rPr>
                <w:rFonts w:hint="eastAsia"/>
                <w:szCs w:val="28"/>
              </w:rPr>
              <w:t>人员类别</w:t>
            </w:r>
          </w:p>
        </w:tc>
        <w:tc>
          <w:tcPr>
            <w:tcW w:w="668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366F39A"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健康服务类  </w:t>
            </w:r>
          </w:p>
          <w:p w14:paraId="14EC7C20">
            <w:pPr>
              <w:spacing w:line="400" w:lineRule="exact"/>
              <w:ind w:firstLine="420" w:firstLineChars="200"/>
              <w:rPr>
                <w:color w:val="0000FF"/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1878E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 w14:paraId="0E767F5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790B188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23450E9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6EC4272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1A645FF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62C21D6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EE348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20468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 w14:paraId="7F31F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65AD31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1DA6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2B77B6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2FB8C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E51801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A2D14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529F9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09F77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0A936E0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A2C5A7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9E260E">
            <w:pPr>
              <w:spacing w:line="400" w:lineRule="exact"/>
              <w:ind w:firstLine="640"/>
              <w:jc w:val="center"/>
            </w:pPr>
          </w:p>
        </w:tc>
      </w:tr>
      <w:tr w14:paraId="5E09D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0C8B9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E1C601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7242B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2707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5A570D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576711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D4C9B6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53AE6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53E5537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402204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8B428A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</w:tbl>
    <w:p w14:paraId="782860DB"/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3915"/>
        <w:gridCol w:w="4131"/>
      </w:tblGrid>
      <w:tr w14:paraId="0B1C4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3"/>
            <w:tcBorders>
              <w:top w:val="single" w:color="000000" w:sz="6" w:space="0"/>
            </w:tcBorders>
          </w:tcPr>
          <w:p w14:paraId="20C5A451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68A2D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103C42">
            <w:pPr>
              <w:spacing w:line="4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zCs w:val="28"/>
              </w:rPr>
              <w:t>获得省部级及以上荣誉情况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5857BE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667DF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restart"/>
            <w:tcBorders>
              <w:top w:val="single" w:color="000000" w:sz="6" w:space="0"/>
            </w:tcBorders>
            <w:vAlign w:val="center"/>
          </w:tcPr>
          <w:p w14:paraId="376472B5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五年内重要科技成果</w:t>
            </w:r>
          </w:p>
        </w:tc>
        <w:tc>
          <w:tcPr>
            <w:tcW w:w="3915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A976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41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2F6FF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0F0F4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917F31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553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979A9">
            <w:pPr>
              <w:spacing w:line="400" w:lineRule="exact"/>
              <w:jc w:val="center"/>
            </w:pPr>
          </w:p>
        </w:tc>
      </w:tr>
      <w:tr w14:paraId="115F3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60C08C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9337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BBFD7">
            <w:pPr>
              <w:spacing w:line="400" w:lineRule="exact"/>
              <w:jc w:val="center"/>
            </w:pPr>
          </w:p>
        </w:tc>
      </w:tr>
      <w:tr w14:paraId="0ABDB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2CA8605F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CA2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80C0E2">
            <w:pPr>
              <w:spacing w:line="400" w:lineRule="exact"/>
              <w:jc w:val="center"/>
            </w:pPr>
          </w:p>
        </w:tc>
      </w:tr>
      <w:tr w14:paraId="15F1E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5823A9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AA9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936DF7">
            <w:pPr>
              <w:spacing w:line="400" w:lineRule="exact"/>
              <w:jc w:val="center"/>
            </w:pPr>
          </w:p>
        </w:tc>
      </w:tr>
      <w:tr w14:paraId="6CB6A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21040E3F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5E12232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0124881">
            <w:pPr>
              <w:spacing w:line="400" w:lineRule="exact"/>
              <w:jc w:val="center"/>
            </w:pPr>
          </w:p>
        </w:tc>
      </w:tr>
      <w:tr w14:paraId="0FA8F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CD5904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572CD5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5FE1075">
            <w:pPr>
              <w:spacing w:line="400" w:lineRule="exact"/>
              <w:jc w:val="center"/>
            </w:pPr>
          </w:p>
        </w:tc>
      </w:tr>
      <w:tr w14:paraId="70C08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0D5A14E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AD51F4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A229A81">
            <w:pPr>
              <w:spacing w:line="400" w:lineRule="exact"/>
              <w:jc w:val="center"/>
            </w:pPr>
          </w:p>
        </w:tc>
      </w:tr>
      <w:tr w14:paraId="0CD29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4C56CF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F153E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E526CC8">
            <w:pPr>
              <w:spacing w:line="400" w:lineRule="exact"/>
              <w:jc w:val="center"/>
            </w:pPr>
          </w:p>
        </w:tc>
      </w:tr>
      <w:tr w14:paraId="12B29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38947CA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564638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3DE7A1D1">
            <w:pPr>
              <w:spacing w:line="400" w:lineRule="exact"/>
              <w:jc w:val="center"/>
            </w:pPr>
          </w:p>
        </w:tc>
      </w:tr>
      <w:tr w14:paraId="19A11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tcBorders>
              <w:bottom w:val="single" w:color="000000" w:sz="6" w:space="0"/>
            </w:tcBorders>
            <w:vAlign w:val="center"/>
          </w:tcPr>
          <w:p w14:paraId="79381B52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D99B09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0668C21">
            <w:pPr>
              <w:spacing w:line="400" w:lineRule="exact"/>
              <w:jc w:val="center"/>
            </w:pPr>
          </w:p>
        </w:tc>
      </w:tr>
      <w:tr w14:paraId="49FD9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DD21788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3A3B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04C5CAB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7733ED6C">
            <w:pPr>
              <w:pStyle w:val="2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3F143105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54C9D859"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4181E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12B17C07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3FBEFA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  <w:rPr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7EC5C35A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 w14:paraId="195485B8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4A340C56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1BC9787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0F59274B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0EF0E4B7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32375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47126E1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DB4F4E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对候选人主要事迹和学风道德等方面作出评价，意见中应明确写出是否同意推荐。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792885B0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11EC2B08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114C9838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748C0B1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Cs w:val="28"/>
              </w:rPr>
              <w:t xml:space="preserve"> （盖 章）</w:t>
            </w:r>
          </w:p>
          <w:p w14:paraId="040B0AE7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6B7C42B8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（各市推荐的需同时盖市科协、市委宣传部、市科技局盖章）</w:t>
            </w:r>
          </w:p>
        </w:tc>
      </w:tr>
      <w:tr w14:paraId="20B4D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6C22D792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36DE102A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36862478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5495B-87C9-47A2-9DEA-19144E090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80BCBB-9A5E-443B-8204-3C0211F237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BAD411-8B4B-44BD-9F36-9984135862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DDF1EBD-DBF8-45ED-BFCC-65AFEF61AAF2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ABE5DBD-FA87-4666-838B-BE81B13B6E7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BCFF83AD-FBEF-4E11-81EF-07DEA7A051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34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B7E1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B7E1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020E0C74"/>
    <w:rsid w:val="020E0C74"/>
    <w:rsid w:val="0447286C"/>
    <w:rsid w:val="07281204"/>
    <w:rsid w:val="1AA53CC8"/>
    <w:rsid w:val="25061E11"/>
    <w:rsid w:val="258E4C47"/>
    <w:rsid w:val="2F5876BD"/>
    <w:rsid w:val="31BF0A61"/>
    <w:rsid w:val="3A4337D2"/>
    <w:rsid w:val="453D6C13"/>
    <w:rsid w:val="6A2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950</Words>
  <Characters>985</Characters>
  <Lines>0</Lines>
  <Paragraphs>0</Paragraphs>
  <TotalTime>0</TotalTime>
  <ScaleCrop>false</ScaleCrop>
  <LinksUpToDate>false</LinksUpToDate>
  <CharactersWithSpaces>1203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2026-06-04T08:39:00Z</dcterms:created>
  <dc:creator>晨晨</dc:creator>
  <cp:lastModifiedBy>betty</cp:lastModifiedBy>
  <cp:lastPrinted>2026-06-18T06:38:00Z</cp:lastPrinted>
  <dcterms:modified xsi:type="dcterms:W3CDTF">2026-07-15T07:33:48Z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DF4EA8E0814843FDBD3A16973F04462E_11</vt:lpwstr>
  </property>
  <property fmtid="{D5CDD505-2E9C-101B-9397-08002B2CF9AE}" pid="4" name="KSOTemplateDocerSaveRecord">
    <vt:lpwstr>eyJoZGlkIjoiMDBhNjk2Y2I5YTk3NDU4NTQyYzg2YzA5ZDg5N2Q0MTIiLCJ1c2VySWQiOiIyMjk0NjQyNzQifQ==</vt:lpwstr>
  </property>
</Properties>
</file>